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EF27" w14:textId="77777777" w:rsidR="00B255EB" w:rsidRPr="00E924FB" w:rsidRDefault="00B255EB" w:rsidP="00E924F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en-GB"/>
        </w:rPr>
        <w:t>Terms and Conditions</w:t>
      </w:r>
    </w:p>
    <w:p w14:paraId="07A180BD" w14:textId="77777777" w:rsidR="00B255EB" w:rsidRPr="00E924FB" w:rsidRDefault="00B255EB" w:rsidP="00E924F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Lark Coaching</w:t>
      </w:r>
    </w:p>
    <w:p w14:paraId="59D496C5" w14:textId="162431D0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Effective Date:</w:t>
      </w: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  <w:r w:rsidR="00E924FB">
        <w:rPr>
          <w:rFonts w:eastAsia="Times New Roman" w:cstheme="minorHAnsi"/>
          <w:color w:val="000000"/>
          <w:sz w:val="24"/>
          <w:szCs w:val="24"/>
          <w:lang w:eastAsia="en-GB"/>
        </w:rPr>
        <w:t>8</w:t>
      </w:r>
      <w:r w:rsidR="00E924FB" w:rsidRPr="00E924FB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="00E924F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June 2026</w:t>
      </w:r>
    </w:p>
    <w:p w14:paraId="4BA8E1AD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1. Introduction</w:t>
      </w:r>
    </w:p>
    <w:p w14:paraId="28E68915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Welcome to Lark Coaching ("we," "us," "our"). These Terms and Conditions govern the provision of coaching services offered by Lark Coaching and form a legally binding agreement between Lark Coaching and the client ("you," "your").</w:t>
      </w:r>
    </w:p>
    <w:p w14:paraId="2F25BF4D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By purchasing, booking, or participating in our coaching services, you agree to be bound by these Terms and Conditions.</w:t>
      </w:r>
    </w:p>
    <w:p w14:paraId="5628AA30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665A0ABB">
          <v:rect id="_x0000_i1041" alt="" style="width:450.4pt;height:.05pt;mso-width-percent:0;mso-height-percent:0;mso-width-percent:0;mso-height-percent:0" o:hrpct="998" o:hralign="center" o:hrstd="t" o:hr="t" fillcolor="#a0a0a0" stroked="f"/>
        </w:pict>
      </w:r>
    </w:p>
    <w:p w14:paraId="7115DCA2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2. Services</w:t>
      </w:r>
    </w:p>
    <w:p w14:paraId="6EBE33F3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Lark Coaching provides coaching services, which may include:</w:t>
      </w:r>
    </w:p>
    <w:p w14:paraId="11DBF049" w14:textId="77777777" w:rsidR="00B255EB" w:rsidRPr="00E924FB" w:rsidRDefault="00B255EB" w:rsidP="00B2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One-to-one coaching sessions</w:t>
      </w:r>
    </w:p>
    <w:p w14:paraId="3D9DCF80" w14:textId="77777777" w:rsidR="00B255EB" w:rsidRPr="00E924FB" w:rsidRDefault="00B255EB" w:rsidP="00B2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Group coaching programmes</w:t>
      </w:r>
    </w:p>
    <w:p w14:paraId="6A2E3711" w14:textId="77777777" w:rsidR="00B255EB" w:rsidRPr="00E924FB" w:rsidRDefault="00B255EB" w:rsidP="00B2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Workshops and training sessions</w:t>
      </w:r>
    </w:p>
    <w:p w14:paraId="0A0371A7" w14:textId="77777777" w:rsidR="00B255EB" w:rsidRPr="00E924FB" w:rsidRDefault="00B255EB" w:rsidP="00B2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Online courses and educational materials</w:t>
      </w:r>
    </w:p>
    <w:p w14:paraId="412BCB6A" w14:textId="77777777" w:rsidR="00B255EB" w:rsidRPr="00E924FB" w:rsidRDefault="00B255EB" w:rsidP="00B25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Business, career, leadership, wellbeing, or personal development coaching</w:t>
      </w:r>
    </w:p>
    <w:p w14:paraId="482780BE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Specific details of services will be outlined in your coaching agreement, proposal, booking confirmation, or programme description.</w:t>
      </w:r>
    </w:p>
    <w:p w14:paraId="2E82CDB2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2B943120">
          <v:rect id="_x0000_i1040" alt="" style="width:450.4pt;height:.05pt;mso-width-percent:0;mso-height-percent:0;mso-width-percent:0;mso-height-percent:0" o:hrpct="998" o:hralign="center" o:hrstd="t" o:hr="t" fillcolor="#a0a0a0" stroked="f"/>
        </w:pict>
      </w:r>
    </w:p>
    <w:p w14:paraId="6B19E2E1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3. Coaching Relationship</w:t>
      </w:r>
    </w:p>
    <w:p w14:paraId="5B21BAF0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acknowledge and agree that:</w:t>
      </w:r>
    </w:p>
    <w:p w14:paraId="380D63ED" w14:textId="77777777" w:rsidR="00B255EB" w:rsidRPr="00E924FB" w:rsidRDefault="00B255EB" w:rsidP="00B25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Coaching is a collaborative process designed to support personal and professional development.</w:t>
      </w:r>
    </w:p>
    <w:p w14:paraId="74BF53A9" w14:textId="77777777" w:rsidR="00B255EB" w:rsidRPr="00E924FB" w:rsidRDefault="00B255EB" w:rsidP="00B25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Coaching is not therapy, counselling, psychotherapy, psychiatric treatment, legal advice, financial advice, or medical treatment.</w:t>
      </w:r>
    </w:p>
    <w:p w14:paraId="6AF96F0E" w14:textId="77777777" w:rsidR="00B255EB" w:rsidRPr="00E924FB" w:rsidRDefault="00B255EB" w:rsidP="00B25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remain solely responsible for your decisions, actions, and results.</w:t>
      </w:r>
    </w:p>
    <w:p w14:paraId="7E26653E" w14:textId="77777777" w:rsidR="00B255EB" w:rsidRPr="00E924FB" w:rsidRDefault="00B255EB" w:rsidP="00B255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No guarantees are made regarding specific outcomes or achievements.</w:t>
      </w:r>
    </w:p>
    <w:p w14:paraId="2206F0CA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lastRenderedPageBreak/>
        <w:pict w14:anchorId="434BA50D">
          <v:rect id="_x0000_i1039" alt="" style="width:450.85pt;height:.05pt;mso-width-percent:0;mso-height-percent:0;mso-width-percent:0;mso-height-percent:0" o:hrpct="999" o:hralign="center" o:hrstd="t" o:hr="t" fillcolor="#a0a0a0" stroked="f"/>
        </w:pict>
      </w:r>
    </w:p>
    <w:p w14:paraId="7F503332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4. Client Responsibilities</w:t>
      </w:r>
    </w:p>
    <w:p w14:paraId="42C8FFBF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As a client, you agree to:</w:t>
      </w:r>
    </w:p>
    <w:p w14:paraId="34082285" w14:textId="77777777" w:rsidR="00B255EB" w:rsidRPr="00E924FB" w:rsidRDefault="00B255EB" w:rsidP="00B2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Participate actively in coaching sessions.</w:t>
      </w:r>
    </w:p>
    <w:p w14:paraId="372123E1" w14:textId="77777777" w:rsidR="00B255EB" w:rsidRPr="00E924FB" w:rsidRDefault="00B255EB" w:rsidP="00B2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Provide accurate information when reasonably requested.</w:t>
      </w:r>
    </w:p>
    <w:p w14:paraId="0D6A473B" w14:textId="77777777" w:rsidR="00B255EB" w:rsidRPr="00E924FB" w:rsidRDefault="00B255EB" w:rsidP="00B2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Complete agreed actions and exercises between sessions.</w:t>
      </w:r>
    </w:p>
    <w:p w14:paraId="413B69C4" w14:textId="77777777" w:rsidR="00B255EB" w:rsidRPr="00E924FB" w:rsidRDefault="00B255EB" w:rsidP="00B2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Communicate respectfully and professionally.</w:t>
      </w:r>
    </w:p>
    <w:p w14:paraId="1F555B0C" w14:textId="77777777" w:rsidR="00B255EB" w:rsidRPr="00E924FB" w:rsidRDefault="00B255EB" w:rsidP="00B255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Attend scheduled sessions on time.</w:t>
      </w:r>
    </w:p>
    <w:p w14:paraId="2892A2D8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understand that your success depends largely on your own commitment and effort.</w:t>
      </w:r>
    </w:p>
    <w:p w14:paraId="1C7DF6E3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46E36F67">
          <v:rect id="_x0000_i1038" alt="" style="width:450.85pt;height:.05pt;mso-width-percent:0;mso-height-percent:0;mso-width-percent:0;mso-height-percent:0" o:hrpct="999" o:hralign="center" o:hrstd="t" o:hr="t" fillcolor="#a0a0a0" stroked="f"/>
        </w:pict>
      </w:r>
    </w:p>
    <w:p w14:paraId="277521B5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5. Fees and Payment</w:t>
      </w:r>
    </w:p>
    <w:p w14:paraId="539ADBEB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5.1 Fees</w:t>
      </w:r>
    </w:p>
    <w:p w14:paraId="76F3A4ED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Fees for coaching services are as stated in your proposal, invoice, programme details, or booking confirmation.</w:t>
      </w:r>
    </w:p>
    <w:p w14:paraId="7C0B2123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5.2 Payment Terms</w:t>
      </w:r>
    </w:p>
    <w:p w14:paraId="52034475" w14:textId="77777777" w:rsidR="00B255EB" w:rsidRPr="00E924FB" w:rsidRDefault="00B255EB" w:rsidP="00B2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Payment must be made in full before services commence unless otherwise agreed in writing.</w:t>
      </w:r>
    </w:p>
    <w:p w14:paraId="6266295F" w14:textId="77777777" w:rsidR="00B255EB" w:rsidRPr="00E924FB" w:rsidRDefault="00B255EB" w:rsidP="00B2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Instalment plans may be offered at our discretion.</w:t>
      </w:r>
    </w:p>
    <w:p w14:paraId="044E1ECC" w14:textId="77777777" w:rsidR="00B255EB" w:rsidRPr="00E924FB" w:rsidRDefault="00B255EB" w:rsidP="00B255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Failure to make payment may result in suspension or termination of services.</w:t>
      </w:r>
    </w:p>
    <w:p w14:paraId="44002032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5.3 Late Payments</w:t>
      </w:r>
    </w:p>
    <w:p w14:paraId="53DFFED2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Any overdue payments may incur reasonable administration fees and interest where permitted by law.</w:t>
      </w:r>
    </w:p>
    <w:p w14:paraId="533FA444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6CC3CFA6">
          <v:rect id="_x0000_i1037" alt="" style="width:450.85pt;height:.05pt;mso-width-percent:0;mso-height-percent:0;mso-width-percent:0;mso-height-percent:0" o:hrpct="999" o:hralign="center" o:hrstd="t" o:hr="t" fillcolor="#a0a0a0" stroked="f"/>
        </w:pict>
      </w:r>
    </w:p>
    <w:p w14:paraId="4B8DA6B5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6. Cancellation and Rescheduling</w:t>
      </w:r>
    </w:p>
    <w:p w14:paraId="14415E13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6.1 Client Cancellation</w:t>
      </w:r>
    </w:p>
    <w:p w14:paraId="2AC2BD18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Clients may reschedule a coaching session by providing at least </w:t>
      </w: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48 hours' notice</w:t>
      </w: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0BDD126C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lastRenderedPageBreak/>
        <w:t>6.2 Late Cancellation</w:t>
      </w:r>
    </w:p>
    <w:p w14:paraId="3B185E66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Where less than 48 hours' notice is provided:</w:t>
      </w:r>
    </w:p>
    <w:p w14:paraId="30EA4C7E" w14:textId="77777777" w:rsidR="00B255EB" w:rsidRPr="00E924FB" w:rsidRDefault="00B255EB" w:rsidP="00B25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The session may be forfeited; or</w:t>
      </w:r>
    </w:p>
    <w:p w14:paraId="278544A8" w14:textId="77777777" w:rsidR="00B255EB" w:rsidRPr="00E924FB" w:rsidRDefault="00B255EB" w:rsidP="00B255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A cancellation fee of up to 100% of the session fee may apply.</w:t>
      </w:r>
    </w:p>
    <w:p w14:paraId="3EA7B46D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6.3 No-Shows</w:t>
      </w:r>
    </w:p>
    <w:p w14:paraId="42C199CE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Failure to attend a scheduled session without notice will be treated as a completed session and no refund will be provided.</w:t>
      </w:r>
    </w:p>
    <w:p w14:paraId="1836565F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6.4 Coach Cancellation</w:t>
      </w:r>
    </w:p>
    <w:p w14:paraId="779C2884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If Lark Coaching needs to reschedule a session, reasonable notice will be provided and an alternative appointment will be offered.</w:t>
      </w:r>
    </w:p>
    <w:p w14:paraId="3CCB3E06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073A9F8B">
          <v:rect id="_x0000_i1036" alt="" style="width:450.85pt;height:.05pt;mso-width-percent:0;mso-height-percent:0;mso-width-percent:0;mso-height-percent:0" o:hrpct="999" o:hralign="center" o:hrstd="t" o:hr="t" fillcolor="#a0a0a0" stroked="f"/>
        </w:pict>
      </w:r>
    </w:p>
    <w:p w14:paraId="5C173F93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7. Refund Policy</w:t>
      </w:r>
    </w:p>
    <w:p w14:paraId="02EECA9D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Unless otherwise stated in writing:</w:t>
      </w:r>
    </w:p>
    <w:p w14:paraId="1DDFA534" w14:textId="77777777" w:rsidR="00B255EB" w:rsidRPr="00E924FB" w:rsidRDefault="00B255EB" w:rsidP="00B255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Coaching fees are non-refundable.</w:t>
      </w:r>
    </w:p>
    <w:p w14:paraId="27D19044" w14:textId="77777777" w:rsidR="00B255EB" w:rsidRPr="00E924FB" w:rsidRDefault="00B255EB" w:rsidP="00B255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Refunds for programmes, workshops, or courses are subject to the specific refund policy communicated at the time of purchase.</w:t>
      </w:r>
    </w:p>
    <w:p w14:paraId="2D98390D" w14:textId="77777777" w:rsidR="00B255EB" w:rsidRPr="00E924FB" w:rsidRDefault="00B255EB" w:rsidP="00B255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Exceptional circumstances may be considered at our sole discretion.</w:t>
      </w:r>
    </w:p>
    <w:p w14:paraId="43D171FA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5F0D0255">
          <v:rect id="_x0000_i1035" alt="" style="width:450.85pt;height:.05pt;mso-width-percent:0;mso-height-percent:0;mso-width-percent:0;mso-height-percent:0" o:hrpct="999" o:hralign="center" o:hrstd="t" o:hr="t" fillcolor="#a0a0a0" stroked="f"/>
        </w:pict>
      </w:r>
    </w:p>
    <w:p w14:paraId="550E5DE2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8. Confidentiality</w:t>
      </w:r>
    </w:p>
    <w:p w14:paraId="23348DAE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Lark Coaching will treat information shared during coaching sessions as confidential except where:</w:t>
      </w:r>
    </w:p>
    <w:p w14:paraId="322C193D" w14:textId="77777777" w:rsidR="00B255EB" w:rsidRPr="00E924FB" w:rsidRDefault="00B255EB" w:rsidP="00B255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Disclosure is required by law;</w:t>
      </w:r>
    </w:p>
    <w:p w14:paraId="60D10882" w14:textId="77777777" w:rsidR="00B255EB" w:rsidRPr="00E924FB" w:rsidRDefault="00B255EB" w:rsidP="00B255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There is a risk of serious harm to yourself or others;</w:t>
      </w:r>
    </w:p>
    <w:p w14:paraId="4E404AC7" w14:textId="77777777" w:rsidR="00B255EB" w:rsidRPr="00E924FB" w:rsidRDefault="00B255EB" w:rsidP="00B255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Information is already publicly available; or</w:t>
      </w:r>
    </w:p>
    <w:p w14:paraId="13818F2F" w14:textId="77777777" w:rsidR="00B255EB" w:rsidRPr="00E924FB" w:rsidRDefault="00B255EB" w:rsidP="00B255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provide written consent for disclosure.</w:t>
      </w:r>
    </w:p>
    <w:p w14:paraId="6C5EBE36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are also expected to respect the confidentiality of any group coaching participants.</w:t>
      </w:r>
    </w:p>
    <w:p w14:paraId="09B40A0B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265B9B7C">
          <v:rect id="_x0000_i1034" alt="" style="width:450.85pt;height:.05pt;mso-width-percent:0;mso-height-percent:0;mso-width-percent:0;mso-height-percent:0" o:hrpct="999" o:hralign="center" o:hrstd="t" o:hr="t" fillcolor="#a0a0a0" stroked="f"/>
        </w:pict>
      </w:r>
    </w:p>
    <w:p w14:paraId="5AF1F52D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lastRenderedPageBreak/>
        <w:t>9. Intellectual Property</w:t>
      </w:r>
    </w:p>
    <w:p w14:paraId="0F57AD7F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All materials provided by Lark Coaching, including:</w:t>
      </w:r>
    </w:p>
    <w:p w14:paraId="31A79510" w14:textId="77777777" w:rsidR="00B255EB" w:rsidRPr="00E924FB" w:rsidRDefault="00B255EB" w:rsidP="00B25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Workbooks</w:t>
      </w:r>
    </w:p>
    <w:p w14:paraId="050E5BEF" w14:textId="77777777" w:rsidR="00B255EB" w:rsidRPr="00E924FB" w:rsidRDefault="00B255EB" w:rsidP="00B25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Templates</w:t>
      </w:r>
    </w:p>
    <w:p w14:paraId="12E9A07E" w14:textId="77777777" w:rsidR="00B255EB" w:rsidRPr="00E924FB" w:rsidRDefault="00B255EB" w:rsidP="00B25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Training materials</w:t>
      </w:r>
    </w:p>
    <w:p w14:paraId="27BEABE3" w14:textId="77777777" w:rsidR="00B255EB" w:rsidRPr="00E924FB" w:rsidRDefault="00B255EB" w:rsidP="00B25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Videos</w:t>
      </w:r>
    </w:p>
    <w:p w14:paraId="58D4DA16" w14:textId="77777777" w:rsidR="00B255EB" w:rsidRPr="00E924FB" w:rsidRDefault="00B255EB" w:rsidP="00B25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Presentations</w:t>
      </w:r>
    </w:p>
    <w:p w14:paraId="78BF67CA" w14:textId="77777777" w:rsidR="00B255EB" w:rsidRPr="00E924FB" w:rsidRDefault="00B255EB" w:rsidP="00B255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Course content</w:t>
      </w:r>
    </w:p>
    <w:p w14:paraId="61FD9C81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remain the intellectual property of Lark Coaching unless otherwise stated.</w:t>
      </w:r>
    </w:p>
    <w:p w14:paraId="5969DEE6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may use these materials for your personal use only and may not:</w:t>
      </w:r>
    </w:p>
    <w:p w14:paraId="4D98F5D2" w14:textId="77777777" w:rsidR="00B255EB" w:rsidRPr="00E924FB" w:rsidRDefault="00B255EB" w:rsidP="00B25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Reproduce</w:t>
      </w:r>
    </w:p>
    <w:p w14:paraId="001B5215" w14:textId="77777777" w:rsidR="00B255EB" w:rsidRPr="00E924FB" w:rsidRDefault="00B255EB" w:rsidP="00B25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Distribute</w:t>
      </w:r>
    </w:p>
    <w:p w14:paraId="3328AC79" w14:textId="77777777" w:rsidR="00B255EB" w:rsidRPr="00E924FB" w:rsidRDefault="00B255EB" w:rsidP="00B25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Sell</w:t>
      </w:r>
    </w:p>
    <w:p w14:paraId="3A6D6451" w14:textId="77777777" w:rsidR="00B255EB" w:rsidRPr="00E924FB" w:rsidRDefault="00B255EB" w:rsidP="00B25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Share</w:t>
      </w:r>
    </w:p>
    <w:p w14:paraId="11AE4ECC" w14:textId="77777777" w:rsidR="00B255EB" w:rsidRPr="00E924FB" w:rsidRDefault="00B255EB" w:rsidP="00B255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Modify</w:t>
      </w:r>
    </w:p>
    <w:p w14:paraId="671193A4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without prior written permission.</w:t>
      </w:r>
    </w:p>
    <w:p w14:paraId="2859E8E0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4F56EFF5">
          <v:rect id="_x0000_i1033" alt="" style="width:450.85pt;height:.05pt;mso-width-percent:0;mso-height-percent:0;mso-width-percent:0;mso-height-percent:0" o:hrpct="999" o:hralign="center" o:hrstd="t" o:hr="t" fillcolor="#a0a0a0" stroked="f"/>
        </w:pict>
      </w:r>
    </w:p>
    <w:p w14:paraId="1C479B3D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10. Online Sessions and Technology</w:t>
      </w:r>
    </w:p>
    <w:p w14:paraId="021B400A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Where coaching is delivered online:</w:t>
      </w:r>
    </w:p>
    <w:p w14:paraId="6A74810B" w14:textId="77777777" w:rsidR="00B255EB" w:rsidRPr="00E924FB" w:rsidRDefault="00B255EB" w:rsidP="00B255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are responsible for ensuring access to suitable technology and internet connectivity.</w:t>
      </w:r>
    </w:p>
    <w:p w14:paraId="128772CB" w14:textId="77777777" w:rsidR="00B255EB" w:rsidRPr="00E924FB" w:rsidRDefault="00B255EB" w:rsidP="00B255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Lark Coaching is not liable for interruptions caused by technical issues beyond our reasonable control.</w:t>
      </w:r>
    </w:p>
    <w:p w14:paraId="714BA086" w14:textId="77777777" w:rsidR="00B255EB" w:rsidRPr="00E924FB" w:rsidRDefault="00B255EB" w:rsidP="00B255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Sessions may be conducted through approved video conferencing platforms.</w:t>
      </w:r>
    </w:p>
    <w:p w14:paraId="7D5A1928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16A86CE7"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14:paraId="048403B4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11. Limitation of Liability</w:t>
      </w:r>
    </w:p>
    <w:p w14:paraId="578EC0B8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To the maximum extent permitted by law:</w:t>
      </w:r>
    </w:p>
    <w:p w14:paraId="1A8432C1" w14:textId="77777777" w:rsidR="00B255EB" w:rsidRPr="00E924FB" w:rsidRDefault="00B255EB" w:rsidP="00B255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Lark Coaching shall not be liable for any indirect, incidental, special, consequential, or punitive damages.</w:t>
      </w:r>
    </w:p>
    <w:p w14:paraId="5C9BDCC5" w14:textId="77777777" w:rsidR="00B255EB" w:rsidRPr="00E924FB" w:rsidRDefault="00B255EB" w:rsidP="00B255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Our total liability arising from any claim relating to our services shall not exceed the amount paid by you for the relevant services.</w:t>
      </w:r>
    </w:p>
    <w:p w14:paraId="6271566B" w14:textId="77777777" w:rsidR="00B255EB" w:rsidRPr="00E924FB" w:rsidRDefault="00B255EB" w:rsidP="00B255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We do not guarantee any specific business, financial, personal, or professional outcome.</w:t>
      </w:r>
    </w:p>
    <w:p w14:paraId="310D3372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Nothing in these Terms excludes liability that cannot legally be excluded.</w:t>
      </w:r>
    </w:p>
    <w:p w14:paraId="627B5775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15B99223"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14:paraId="30D70270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12. Health and Wellbeing Disclaimer</w:t>
      </w:r>
    </w:p>
    <w:p w14:paraId="438561D9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acknowledge that:</w:t>
      </w:r>
    </w:p>
    <w:p w14:paraId="6F078F88" w14:textId="77777777" w:rsidR="00B255EB" w:rsidRPr="00E924FB" w:rsidRDefault="00B255EB" w:rsidP="00B255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Coaching is not a substitute for medical, psychological, therapeutic, or psychiatric care.</w:t>
      </w:r>
    </w:p>
    <w:p w14:paraId="101A3C1C" w14:textId="77777777" w:rsidR="00B255EB" w:rsidRPr="00E924FB" w:rsidRDefault="00B255EB" w:rsidP="00B255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If you have concerns regarding your mental or physical health, you should seek appropriate professional advice.</w:t>
      </w:r>
    </w:p>
    <w:p w14:paraId="5980C0A2" w14:textId="77777777" w:rsidR="00B255EB" w:rsidRPr="00E924FB" w:rsidRDefault="00B255EB" w:rsidP="00B255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You remain responsible for your own health and wellbeing decisions.</w:t>
      </w:r>
    </w:p>
    <w:p w14:paraId="3B6AE51D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4FFE5422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0EE45059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13. Termination</w:t>
      </w:r>
    </w:p>
    <w:p w14:paraId="67EB0C65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Either party may terminate the coaching relationship by providing written notice.</w:t>
      </w:r>
    </w:p>
    <w:p w14:paraId="3F476305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Lark Coaching reserves the right to terminate services immediately where:</w:t>
      </w:r>
    </w:p>
    <w:p w14:paraId="30AE98F9" w14:textId="77777777" w:rsidR="00B255EB" w:rsidRPr="00E924FB" w:rsidRDefault="00B255EB" w:rsidP="00B255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Fees remain unpaid;</w:t>
      </w:r>
    </w:p>
    <w:p w14:paraId="352F6059" w14:textId="77777777" w:rsidR="00B255EB" w:rsidRPr="00E924FB" w:rsidRDefault="00B255EB" w:rsidP="00B255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Inappropriate, abusive, or unlawful behaviour occurs;</w:t>
      </w:r>
    </w:p>
    <w:p w14:paraId="759012A4" w14:textId="77777777" w:rsidR="00B255EB" w:rsidRPr="00E924FB" w:rsidRDefault="00B255EB" w:rsidP="00B255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Continued coaching is no longer appropriate.</w:t>
      </w:r>
    </w:p>
    <w:p w14:paraId="33281564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Any fees already paid may be non-refundable.</w:t>
      </w:r>
    </w:p>
    <w:p w14:paraId="23C961E4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05ABE793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7FBD2305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14. Data Protection and Privacy</w:t>
      </w:r>
    </w:p>
    <w:p w14:paraId="15F563B1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Lark Coaching will process personal information in accordance with applicable data protection laws and its Privacy Policy.</w:t>
      </w:r>
    </w:p>
    <w:p w14:paraId="01FE2DEF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Information collected may be used for:</w:t>
      </w:r>
    </w:p>
    <w:p w14:paraId="0F34D8E2" w14:textId="77777777" w:rsidR="00B255EB" w:rsidRPr="00E924FB" w:rsidRDefault="00B255EB" w:rsidP="00B255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Delivering coaching services</w:t>
      </w:r>
    </w:p>
    <w:p w14:paraId="79710C46" w14:textId="77777777" w:rsidR="00B255EB" w:rsidRPr="00E924FB" w:rsidRDefault="00B255EB" w:rsidP="00B255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Scheduling sessions</w:t>
      </w:r>
    </w:p>
    <w:p w14:paraId="00F0D6CA" w14:textId="77777777" w:rsidR="00B255EB" w:rsidRPr="00E924FB" w:rsidRDefault="00B255EB" w:rsidP="00B255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Client administration</w:t>
      </w:r>
    </w:p>
    <w:p w14:paraId="326CB284" w14:textId="77777777" w:rsidR="00B255EB" w:rsidRPr="00E924FB" w:rsidRDefault="00B255EB" w:rsidP="00B255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Legal and regulatory compliance</w:t>
      </w:r>
    </w:p>
    <w:p w14:paraId="0F092F19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61883C08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6E609973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15. Force Majeure</w:t>
      </w:r>
    </w:p>
    <w:p w14:paraId="0AEBBE4A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Lark Coaching shall not be liable for delays or failure to perform services resulting from circumstances beyond reasonable control, including:</w:t>
      </w:r>
    </w:p>
    <w:p w14:paraId="10EFCF2A" w14:textId="77777777" w:rsidR="00B255EB" w:rsidRPr="00E924FB" w:rsidRDefault="00B255EB" w:rsidP="00B255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Natural disasters</w:t>
      </w:r>
    </w:p>
    <w:p w14:paraId="5AEB2D29" w14:textId="77777777" w:rsidR="00B255EB" w:rsidRPr="00E924FB" w:rsidRDefault="00B255EB" w:rsidP="00B255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Government restrictions</w:t>
      </w:r>
    </w:p>
    <w:p w14:paraId="0B3072DC" w14:textId="77777777" w:rsidR="00B255EB" w:rsidRPr="00E924FB" w:rsidRDefault="00B255EB" w:rsidP="00B255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Power outages</w:t>
      </w:r>
    </w:p>
    <w:p w14:paraId="5CB32A27" w14:textId="77777777" w:rsidR="00B255EB" w:rsidRPr="00E924FB" w:rsidRDefault="00B255EB" w:rsidP="00B255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Internet failures</w:t>
      </w:r>
    </w:p>
    <w:p w14:paraId="6064F7E7" w14:textId="77777777" w:rsidR="00B255EB" w:rsidRPr="00E924FB" w:rsidRDefault="00B255EB" w:rsidP="00B255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Illness</w:t>
      </w:r>
    </w:p>
    <w:p w14:paraId="1C873BAD" w14:textId="77777777" w:rsidR="00B255EB" w:rsidRPr="00E924FB" w:rsidRDefault="00B255EB" w:rsidP="00B255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Other unforeseen events</w:t>
      </w:r>
    </w:p>
    <w:p w14:paraId="0B091EC3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38658C19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77EDDA2E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16. Governing Law</w:t>
      </w:r>
    </w:p>
    <w:p w14:paraId="7AD81184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These Terms and Conditions shall be governed by and construed in accordance with the laws of </w:t>
      </w: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England and Wales</w:t>
      </w: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4E24EA11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Any disputes arising under these Terms shall be subject to the exclusive jurisdiction of the courts of England and Wales.</w:t>
      </w:r>
    </w:p>
    <w:p w14:paraId="7934646A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44E1BAC3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69FD3955" w14:textId="77777777" w:rsidR="00B255EB" w:rsidRPr="00E924FB" w:rsidRDefault="00B255EB" w:rsidP="00B255E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17. Contact Information</w:t>
      </w:r>
    </w:p>
    <w:p w14:paraId="70161A08" w14:textId="77777777" w:rsidR="00B16434" w:rsidRDefault="00B255EB" w:rsidP="00B164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Lark Coaching</w:t>
      </w: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br/>
        <w:t xml:space="preserve">Email: </w:t>
      </w:r>
      <w:r w:rsidR="00B16434">
        <w:rPr>
          <w:rFonts w:eastAsia="Times New Roman" w:cstheme="minorHAnsi"/>
          <w:color w:val="000000"/>
          <w:sz w:val="24"/>
          <w:szCs w:val="24"/>
          <w:lang w:eastAsia="en-GB"/>
        </w:rPr>
        <w:t>larkcoaching@gmail.com</w:t>
      </w: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br/>
        <w:t xml:space="preserve">Website: </w:t>
      </w:r>
      <w:hyperlink r:id="rId7" w:history="1">
        <w:r w:rsidR="00B16434" w:rsidRPr="00AB0681">
          <w:rPr>
            <w:rStyle w:val="Hyperlink"/>
            <w:rFonts w:eastAsia="Times New Roman" w:cstheme="minorHAnsi"/>
            <w:sz w:val="24"/>
            <w:szCs w:val="24"/>
            <w:lang w:eastAsia="en-GB"/>
          </w:rPr>
          <w:t>www.larkcoaching.co.uk</w:t>
        </w:r>
      </w:hyperlink>
    </w:p>
    <w:p w14:paraId="328D5144" w14:textId="199E7C5F" w:rsidR="00B255EB" w:rsidRPr="00E924FB" w:rsidRDefault="00B255EB" w:rsidP="00B1643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Business Address: </w:t>
      </w:r>
      <w:r w:rsidR="00B16434">
        <w:rPr>
          <w:rFonts w:eastAsia="Times New Roman" w:cstheme="minorHAnsi"/>
          <w:color w:val="000000"/>
          <w:sz w:val="24"/>
          <w:szCs w:val="24"/>
          <w:lang w:eastAsia="en-GB"/>
        </w:rPr>
        <w:t>17 Willmotts Close, Chilton Polden, TA7 9DL</w:t>
      </w:r>
    </w:p>
    <w:p w14:paraId="727359F1" w14:textId="77777777" w:rsidR="00B255EB" w:rsidRPr="00E924FB" w:rsidRDefault="00D51D57" w:rsidP="00B255E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D57">
        <w:rPr>
          <w:rFonts w:eastAsia="Times New Roman" w:cstheme="minorHAnsi"/>
          <w:noProof/>
          <w:color w:val="000000"/>
          <w:sz w:val="24"/>
          <w:szCs w:val="24"/>
          <w:lang w:eastAsia="en-GB"/>
        </w:rPr>
        <w:pict w14:anchorId="4CC04ECF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4E4E7440" w14:textId="77777777" w:rsidR="00B255EB" w:rsidRPr="00E924FB" w:rsidRDefault="00B255EB" w:rsidP="00B255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924FB">
        <w:rPr>
          <w:rFonts w:eastAsia="Times New Roman" w:cstheme="minorHAnsi"/>
          <w:color w:val="000000"/>
          <w:sz w:val="24"/>
          <w:szCs w:val="24"/>
          <w:lang w:eastAsia="en-GB"/>
        </w:rPr>
        <w:t>By booking, purchasing, or participating in any coaching service provided by Lark Coaching, you acknowledge that you have read, understood, and agreed to these Terms and Conditions.</w:t>
      </w:r>
    </w:p>
    <w:p w14:paraId="6021CAAA" w14:textId="581FA018" w:rsidR="00A34E60" w:rsidRPr="00E924FB" w:rsidRDefault="00A34E60" w:rsidP="009E0405">
      <w:pPr>
        <w:rPr>
          <w:rFonts w:cstheme="minorHAnsi"/>
          <w:sz w:val="24"/>
          <w:szCs w:val="24"/>
        </w:rPr>
      </w:pPr>
    </w:p>
    <w:sectPr w:rsidR="00A34E60" w:rsidRPr="00E924FB" w:rsidSect="00DF2020">
      <w:headerReference w:type="default" r:id="rId8"/>
      <w:pgSz w:w="11900" w:h="16820"/>
      <w:pgMar w:top="1440" w:right="1440" w:bottom="1440" w:left="1440" w:header="709" w:footer="708" w:gutter="0"/>
      <w:pgBorders>
        <w:top w:val="thickThinLargeGap" w:sz="24" w:space="1" w:color="978E17"/>
        <w:left w:val="thickThinLargeGap" w:sz="24" w:space="14" w:color="978E17"/>
        <w:bottom w:val="thinThickLargeGap" w:sz="24" w:space="1" w:color="978E17"/>
        <w:right w:val="thinThickLargeGap" w:sz="24" w:space="14" w:color="978E1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5B3D" w14:textId="77777777" w:rsidR="00D51D57" w:rsidRDefault="00D51D57" w:rsidP="00DE713B">
      <w:pPr>
        <w:spacing w:after="0" w:line="240" w:lineRule="auto"/>
      </w:pPr>
      <w:r>
        <w:separator/>
      </w:r>
    </w:p>
  </w:endnote>
  <w:endnote w:type="continuationSeparator" w:id="0">
    <w:p w14:paraId="33287F2E" w14:textId="77777777" w:rsidR="00D51D57" w:rsidRDefault="00D51D57" w:rsidP="00DE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21DE" w14:textId="77777777" w:rsidR="00D51D57" w:rsidRDefault="00D51D57" w:rsidP="00DE713B">
      <w:pPr>
        <w:spacing w:after="0" w:line="240" w:lineRule="auto"/>
      </w:pPr>
      <w:r>
        <w:separator/>
      </w:r>
    </w:p>
  </w:footnote>
  <w:footnote w:type="continuationSeparator" w:id="0">
    <w:p w14:paraId="3CDB9308" w14:textId="77777777" w:rsidR="00D51D57" w:rsidRDefault="00D51D57" w:rsidP="00DE7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1BBB" w14:textId="77777777" w:rsidR="0049616F" w:rsidRDefault="0049616F">
    <w:pPr>
      <w:pStyle w:val="Header"/>
    </w:pPr>
  </w:p>
  <w:p w14:paraId="2A778E41" w14:textId="054ED85B" w:rsidR="00DE713B" w:rsidRDefault="00DE713B" w:rsidP="000D3381">
    <w:pPr>
      <w:pStyle w:val="Header"/>
      <w:jc w:val="right"/>
    </w:pPr>
    <w:r>
      <w:tab/>
    </w:r>
    <w:r w:rsidR="000D3381">
      <w:rPr>
        <w:noProof/>
      </w:rPr>
      <w:drawing>
        <wp:inline distT="0" distB="0" distL="0" distR="0" wp14:anchorId="3CCED25B" wp14:editId="6568C8D8">
          <wp:extent cx="1593908" cy="962720"/>
          <wp:effectExtent l="0" t="0" r="0" b="0"/>
          <wp:docPr id="1588563187" name="Picture 1" descr="A star and a shooting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103760" name="Picture 1" descr="A star and a shooting st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22" cy="98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92BBB" w14:textId="77777777" w:rsidR="00DE713B" w:rsidRDefault="00DE713B">
    <w:pPr>
      <w:pStyle w:val="Header"/>
    </w:pPr>
    <w:r>
      <w:tab/>
    </w:r>
  </w:p>
  <w:p w14:paraId="026E8A35" w14:textId="1E56FADB" w:rsidR="0049616F" w:rsidRPr="0049616F" w:rsidRDefault="0049616F">
    <w:pPr>
      <w:pStyle w:val="Header"/>
      <w:rPr>
        <w:color w:val="000000" w:themeColor="text1"/>
        <w:sz w:val="10"/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73A2"/>
    <w:multiLevelType w:val="multilevel"/>
    <w:tmpl w:val="CFE2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49C7"/>
    <w:multiLevelType w:val="multilevel"/>
    <w:tmpl w:val="185A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71616"/>
    <w:multiLevelType w:val="multilevel"/>
    <w:tmpl w:val="EA4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808E3"/>
    <w:multiLevelType w:val="multilevel"/>
    <w:tmpl w:val="221A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B5596"/>
    <w:multiLevelType w:val="multilevel"/>
    <w:tmpl w:val="4918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23B25"/>
    <w:multiLevelType w:val="multilevel"/>
    <w:tmpl w:val="69D4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92217"/>
    <w:multiLevelType w:val="multilevel"/>
    <w:tmpl w:val="23FE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B5170"/>
    <w:multiLevelType w:val="multilevel"/>
    <w:tmpl w:val="EFB6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214E9"/>
    <w:multiLevelType w:val="multilevel"/>
    <w:tmpl w:val="C760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30E64"/>
    <w:multiLevelType w:val="multilevel"/>
    <w:tmpl w:val="7B0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43828"/>
    <w:multiLevelType w:val="multilevel"/>
    <w:tmpl w:val="1DF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05B39"/>
    <w:multiLevelType w:val="multilevel"/>
    <w:tmpl w:val="A93E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23FE1"/>
    <w:multiLevelType w:val="multilevel"/>
    <w:tmpl w:val="CCD2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C7CD1"/>
    <w:multiLevelType w:val="multilevel"/>
    <w:tmpl w:val="6A1A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D2645"/>
    <w:multiLevelType w:val="multilevel"/>
    <w:tmpl w:val="CFAE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61CE8"/>
    <w:multiLevelType w:val="multilevel"/>
    <w:tmpl w:val="5DB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681642">
    <w:abstractNumId w:val="6"/>
  </w:num>
  <w:num w:numId="2" w16cid:durableId="1625651347">
    <w:abstractNumId w:val="0"/>
  </w:num>
  <w:num w:numId="3" w16cid:durableId="1864392223">
    <w:abstractNumId w:val="15"/>
  </w:num>
  <w:num w:numId="4" w16cid:durableId="1893350861">
    <w:abstractNumId w:val="2"/>
  </w:num>
  <w:num w:numId="5" w16cid:durableId="1960411051">
    <w:abstractNumId w:val="3"/>
  </w:num>
  <w:num w:numId="6" w16cid:durableId="1997956811">
    <w:abstractNumId w:val="4"/>
  </w:num>
  <w:num w:numId="7" w16cid:durableId="1525746173">
    <w:abstractNumId w:val="7"/>
  </w:num>
  <w:num w:numId="8" w16cid:durableId="2025479194">
    <w:abstractNumId w:val="10"/>
  </w:num>
  <w:num w:numId="9" w16cid:durableId="1896970147">
    <w:abstractNumId w:val="5"/>
  </w:num>
  <w:num w:numId="10" w16cid:durableId="838354070">
    <w:abstractNumId w:val="1"/>
  </w:num>
  <w:num w:numId="11" w16cid:durableId="515313496">
    <w:abstractNumId w:val="12"/>
  </w:num>
  <w:num w:numId="12" w16cid:durableId="1308629815">
    <w:abstractNumId w:val="11"/>
  </w:num>
  <w:num w:numId="13" w16cid:durableId="77336929">
    <w:abstractNumId w:val="8"/>
  </w:num>
  <w:num w:numId="14" w16cid:durableId="440343222">
    <w:abstractNumId w:val="14"/>
  </w:num>
  <w:num w:numId="15" w16cid:durableId="1172064722">
    <w:abstractNumId w:val="13"/>
  </w:num>
  <w:num w:numId="16" w16cid:durableId="1324702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alignBordersAndEdg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05"/>
    <w:rsid w:val="00040C16"/>
    <w:rsid w:val="00046582"/>
    <w:rsid w:val="000D3381"/>
    <w:rsid w:val="001F1395"/>
    <w:rsid w:val="002936AC"/>
    <w:rsid w:val="002B0CB3"/>
    <w:rsid w:val="00387A92"/>
    <w:rsid w:val="003F7FCD"/>
    <w:rsid w:val="00460400"/>
    <w:rsid w:val="00474E3D"/>
    <w:rsid w:val="0049616F"/>
    <w:rsid w:val="00530F6D"/>
    <w:rsid w:val="00632A94"/>
    <w:rsid w:val="0068455D"/>
    <w:rsid w:val="00696B3A"/>
    <w:rsid w:val="00783B50"/>
    <w:rsid w:val="007A5D7E"/>
    <w:rsid w:val="008968F2"/>
    <w:rsid w:val="008C5A60"/>
    <w:rsid w:val="008C6D34"/>
    <w:rsid w:val="009823A3"/>
    <w:rsid w:val="00991E89"/>
    <w:rsid w:val="009E0405"/>
    <w:rsid w:val="00A34E60"/>
    <w:rsid w:val="00A64328"/>
    <w:rsid w:val="00A72E16"/>
    <w:rsid w:val="00AC146F"/>
    <w:rsid w:val="00AD047B"/>
    <w:rsid w:val="00AE7363"/>
    <w:rsid w:val="00B1063D"/>
    <w:rsid w:val="00B16434"/>
    <w:rsid w:val="00B255EB"/>
    <w:rsid w:val="00B54BC7"/>
    <w:rsid w:val="00BA2726"/>
    <w:rsid w:val="00BD2007"/>
    <w:rsid w:val="00C721E5"/>
    <w:rsid w:val="00D02CC0"/>
    <w:rsid w:val="00D11C83"/>
    <w:rsid w:val="00D51D57"/>
    <w:rsid w:val="00D851B8"/>
    <w:rsid w:val="00DE713B"/>
    <w:rsid w:val="00DF2020"/>
    <w:rsid w:val="00E520ED"/>
    <w:rsid w:val="00E67298"/>
    <w:rsid w:val="00E80FC9"/>
    <w:rsid w:val="00E924FB"/>
    <w:rsid w:val="00EC74CD"/>
    <w:rsid w:val="00ED2E2C"/>
    <w:rsid w:val="00EF18EC"/>
    <w:rsid w:val="00F314A6"/>
    <w:rsid w:val="00F7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9F86"/>
  <w15:chartTrackingRefBased/>
  <w15:docId w15:val="{51F9503D-34EB-4CF4-891D-1B495153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B25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25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2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13B"/>
  </w:style>
  <w:style w:type="paragraph" w:styleId="Footer">
    <w:name w:val="footer"/>
    <w:basedOn w:val="Normal"/>
    <w:link w:val="FooterChar"/>
    <w:uiPriority w:val="99"/>
    <w:unhideWhenUsed/>
    <w:rsid w:val="00DE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13B"/>
  </w:style>
  <w:style w:type="character" w:styleId="Hyperlink">
    <w:name w:val="Hyperlink"/>
    <w:basedOn w:val="DefaultParagraphFont"/>
    <w:uiPriority w:val="99"/>
    <w:unhideWhenUsed/>
    <w:rsid w:val="0049616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55E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255E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255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2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55EB"/>
    <w:rPr>
      <w:b/>
      <w:bCs/>
    </w:rPr>
  </w:style>
  <w:style w:type="character" w:customStyle="1" w:styleId="apple-converted-space">
    <w:name w:val="apple-converted-space"/>
    <w:basedOn w:val="DefaultParagraphFont"/>
    <w:rsid w:val="00B255EB"/>
  </w:style>
  <w:style w:type="character" w:styleId="UnresolvedMention">
    <w:name w:val="Unresolved Mention"/>
    <w:basedOn w:val="DefaultParagraphFont"/>
    <w:uiPriority w:val="99"/>
    <w:semiHidden/>
    <w:unhideWhenUsed/>
    <w:rsid w:val="00B1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rkcoaching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1127</Words>
  <Characters>5345</Characters>
  <Application>Microsoft Office Word</Application>
  <DocSecurity>0</DocSecurity>
  <Lines>116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Strode College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Richards</dc:creator>
  <cp:keywords/>
  <dc:description/>
  <cp:lastModifiedBy>Lauren Richards</cp:lastModifiedBy>
  <cp:revision>4</cp:revision>
  <cp:lastPrinted>2024-10-04T14:19:00Z</cp:lastPrinted>
  <dcterms:created xsi:type="dcterms:W3CDTF">2026-06-08T13:54:00Z</dcterms:created>
  <dcterms:modified xsi:type="dcterms:W3CDTF">2026-06-08T13:58:00Z</dcterms:modified>
</cp:coreProperties>
</file>